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ХАРАКТЕРИСТИКА ПРОЕКТА </w:t>
      </w:r>
    </w:p>
    <w:p w14:paraId="02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(для направления «Создание и (или) развитие </w:t>
      </w:r>
    </w:p>
    <w:p w14:paraId="03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национальных туристских маршрутов, проходящих по территории</w:t>
      </w:r>
    </w:p>
    <w:p w14:paraId="04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Ростовской области, определенных в соответствии с Правилами определения национальных туристских маршрутов, утвержденными постановлением Правительства Российской Федерации от 29.11.2021 № 2086»)</w:t>
      </w:r>
    </w:p>
    <w:p w14:paraId="05000000">
      <w:pPr>
        <w:widowControl w:val="0"/>
        <w:ind w:firstLine="709" w:left="0"/>
        <w:jc w:val="both"/>
        <w:rPr>
          <w:rFonts w:ascii="Times New Roman" w:hAnsi="Times New Roman"/>
          <w:sz w:val="16"/>
        </w:rPr>
      </w:pPr>
    </w:p>
    <w:p w14:paraId="06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Информация об участнике проекта</w:t>
      </w:r>
    </w:p>
    <w:p w14:paraId="07000000">
      <w:pPr>
        <w:widowControl w:val="0"/>
        <w:ind w:firstLine="709" w:left="0"/>
        <w:jc w:val="both"/>
        <w:rPr>
          <w:rFonts w:ascii="Times New Roman" w:hAnsi="Times New Roman"/>
          <w:sz w:val="16"/>
        </w:rPr>
      </w:pPr>
    </w:p>
    <w:tbl>
      <w:tblPr>
        <w:tblInd w:type="dxa" w:w="0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854"/>
        <w:gridCol w:w="4946"/>
        <w:gridCol w:w="3839"/>
      </w:tblGrid>
      <w:tr>
        <w:tc>
          <w:tcPr>
            <w:tcW w:type="dxa" w:w="8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09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494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Запрашиваемая информация</w:t>
            </w:r>
          </w:p>
        </w:tc>
        <w:tc>
          <w:tcPr>
            <w:tcW w:type="dxa" w:w="3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</w:t>
            </w:r>
          </w:p>
        </w:tc>
      </w:tr>
      <w:tr>
        <w:tc>
          <w:tcPr>
            <w:tcW w:type="dxa" w:w="8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94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00000">
            <w:pPr>
              <w:widowControl w:val="0"/>
              <w:spacing w:line="21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юридического лица или фамилия, имя, отчество (при наличии) индивидуального предпринимателя</w:t>
            </w:r>
          </w:p>
        </w:tc>
        <w:tc>
          <w:tcPr>
            <w:tcW w:type="dxa" w:w="3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00000">
            <w:pPr>
              <w:widowControl w:val="0"/>
              <w:spacing w:line="21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00000">
            <w:pPr>
              <w:widowControl w:val="0"/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494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00000">
            <w:pPr>
              <w:widowControl w:val="0"/>
              <w:spacing w:line="21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Контактное лицо по реализации проекта: фамилия, имя, отчество (при наличии), контактный телефон, адрес электронной почты</w:t>
            </w:r>
          </w:p>
        </w:tc>
        <w:tc>
          <w:tcPr>
            <w:tcW w:type="dxa" w:w="3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00000">
            <w:pPr>
              <w:widowControl w:val="0"/>
              <w:spacing w:line="216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12000000">
      <w:pPr>
        <w:widowControl w:val="0"/>
        <w:ind w:firstLine="709" w:left="0"/>
        <w:jc w:val="both"/>
        <w:rPr>
          <w:rFonts w:ascii="Times New Roman" w:hAnsi="Times New Roman"/>
          <w:sz w:val="10"/>
        </w:rPr>
      </w:pPr>
    </w:p>
    <w:p w14:paraId="13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Информация о проекте</w:t>
      </w:r>
    </w:p>
    <w:p w14:paraId="14000000">
      <w:pPr>
        <w:widowControl w:val="0"/>
        <w:ind w:firstLine="709" w:left="0"/>
        <w:jc w:val="both"/>
        <w:rPr>
          <w:rFonts w:ascii="Times New Roman" w:hAnsi="Times New Roman"/>
          <w:sz w:val="10"/>
        </w:rPr>
      </w:pPr>
    </w:p>
    <w:tbl>
      <w:tblPr>
        <w:tblInd w:type="dxa" w:w="0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53"/>
        <w:gridCol w:w="3981"/>
        <w:gridCol w:w="1602"/>
        <w:gridCol w:w="1701"/>
        <w:gridCol w:w="1502"/>
      </w:tblGrid>
      <w:tr>
        <w:trPr>
          <w:trHeight w:hRule="atLeast" w:val="47"/>
        </w:trPr>
        <w:tc>
          <w:tcPr>
            <w:tcW w:type="dxa" w:w="85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39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Запрашиваемая информация</w:t>
            </w:r>
          </w:p>
        </w:tc>
        <w:tc>
          <w:tcPr>
            <w:tcW w:type="dxa" w:w="4805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</w:t>
            </w:r>
          </w:p>
        </w:tc>
      </w:tr>
      <w:tr>
        <w:tc>
          <w:tcPr>
            <w:tcW w:type="dxa" w:w="85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39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проекта</w:t>
            </w:r>
          </w:p>
        </w:tc>
        <w:tc>
          <w:tcPr>
            <w:tcW w:type="dxa" w:w="4805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0"/>
        </w:trPr>
        <w:tc>
          <w:tcPr>
            <w:tcW w:type="dxa" w:w="85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39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проекта</w:t>
            </w:r>
          </w:p>
        </w:tc>
        <w:tc>
          <w:tcPr>
            <w:tcW w:type="dxa" w:w="4805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0"/>
        </w:trPr>
        <w:tc>
          <w:tcPr>
            <w:tcW w:type="dxa" w:w="85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39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проекта</w:t>
            </w:r>
          </w:p>
        </w:tc>
        <w:tc>
          <w:tcPr>
            <w:tcW w:type="dxa" w:w="4805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39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проекта</w:t>
            </w:r>
          </w:p>
        </w:tc>
        <w:tc>
          <w:tcPr>
            <w:tcW w:type="dxa" w:w="4805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39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реализации проекта (адрес или GPS-координаты)</w:t>
            </w:r>
          </w:p>
        </w:tc>
        <w:tc>
          <w:tcPr>
            <w:tcW w:type="dxa" w:w="4805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type="dxa" w:w="398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земельных участках, на территории которых реализуется проект (заполняется при реализации проекта, связанного с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использованием земельного участка)</w:t>
            </w:r>
          </w:p>
        </w:tc>
        <w:tc>
          <w:tcPr>
            <w:tcW w:type="dxa" w:w="160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земельного участка</w:t>
            </w: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 р</w:t>
            </w:r>
            <w:r>
              <w:rPr>
                <w:rFonts w:ascii="Times New Roman" w:hAnsi="Times New Roman"/>
                <w:sz w:val="24"/>
              </w:rPr>
              <w:t xml:space="preserve">еквизиты документов, </w:t>
            </w:r>
            <w:r>
              <w:rPr>
                <w:rFonts w:ascii="Times New Roman" w:hAnsi="Times New Roman"/>
                <w:sz w:val="24"/>
              </w:rPr>
              <w:t>подтвержда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щих</w:t>
            </w:r>
            <w:r>
              <w:rPr>
                <w:rFonts w:ascii="Times New Roman" w:hAnsi="Times New Roman"/>
                <w:sz w:val="24"/>
              </w:rPr>
              <w:t xml:space="preserve"> права собственности (пользования, владения) на земельный участок или подтверждаю-</w:t>
            </w:r>
            <w:r>
              <w:rPr>
                <w:rFonts w:ascii="Times New Roman" w:hAnsi="Times New Roman"/>
                <w:sz w:val="24"/>
              </w:rPr>
              <w:t>щих</w:t>
            </w:r>
            <w:r>
              <w:rPr>
                <w:rFonts w:ascii="Times New Roman" w:hAnsi="Times New Roman"/>
                <w:sz w:val="24"/>
              </w:rPr>
              <w:t xml:space="preserve"> права на </w:t>
            </w:r>
            <w:r>
              <w:rPr>
                <w:rFonts w:ascii="Times New Roman" w:hAnsi="Times New Roman"/>
                <w:sz w:val="24"/>
              </w:rPr>
              <w:t>использова-ние</w:t>
            </w:r>
            <w:r>
              <w:rPr>
                <w:rFonts w:ascii="Times New Roman" w:hAnsi="Times New Roman"/>
                <w:sz w:val="24"/>
              </w:rPr>
              <w:t xml:space="preserve"> земельного участка</w:t>
            </w:r>
          </w:p>
        </w:tc>
        <w:tc>
          <w:tcPr>
            <w:tcW w:type="dxa" w:w="150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r>
              <w:rPr>
                <w:rFonts w:ascii="Times New Roman" w:hAnsi="Times New Roman"/>
                <w:sz w:val="24"/>
              </w:rPr>
              <w:t>разрешен-</w:t>
            </w:r>
            <w:r>
              <w:rPr>
                <w:rFonts w:ascii="Times New Roman" w:hAnsi="Times New Roman"/>
                <w:sz w:val="24"/>
              </w:rPr>
              <w:t>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использо-вания</w:t>
            </w:r>
            <w:r>
              <w:rPr>
                <w:rFonts w:ascii="Times New Roman" w:hAnsi="Times New Roman"/>
                <w:sz w:val="24"/>
              </w:rPr>
              <w:t xml:space="preserve"> земельного участка</w:t>
            </w:r>
          </w:p>
        </w:tc>
      </w:tr>
      <w:tr>
        <w:tc>
          <w:tcPr>
            <w:tcW w:type="dxa" w:w="85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98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0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98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0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</w:t>
            </w:r>
          </w:p>
        </w:tc>
        <w:tc>
          <w:tcPr>
            <w:tcW w:type="dxa" w:w="398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об объекте (здании, помещении, сооружении, конструкции), на территории которого или с использованием которого реализуется проект (заполняется при реализации проекта, связанного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использованием объекта)</w:t>
            </w:r>
          </w:p>
        </w:tc>
        <w:tc>
          <w:tcPr>
            <w:tcW w:type="dxa" w:w="160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объекта, адрес</w:t>
            </w: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и реквизиты документов, </w:t>
            </w:r>
            <w:r>
              <w:rPr>
                <w:rFonts w:ascii="Times New Roman" w:hAnsi="Times New Roman"/>
                <w:sz w:val="24"/>
              </w:rPr>
              <w:t>подтверждаю-</w:t>
            </w:r>
            <w:r>
              <w:rPr>
                <w:rFonts w:ascii="Times New Roman" w:hAnsi="Times New Roman"/>
                <w:sz w:val="24"/>
              </w:rPr>
              <w:t>щих</w:t>
            </w:r>
            <w:r>
              <w:rPr>
                <w:rFonts w:ascii="Times New Roman" w:hAnsi="Times New Roman"/>
                <w:sz w:val="24"/>
              </w:rPr>
              <w:t xml:space="preserve"> права собственности (пользования, </w:t>
            </w:r>
            <w:r>
              <w:rPr>
                <w:rFonts w:ascii="Times New Roman" w:hAnsi="Times New Roman"/>
                <w:sz w:val="24"/>
              </w:rPr>
              <w:t>владения) на объект или подтверждаю-</w:t>
            </w:r>
            <w:r>
              <w:rPr>
                <w:rFonts w:ascii="Times New Roman" w:hAnsi="Times New Roman"/>
                <w:sz w:val="24"/>
              </w:rPr>
              <w:t>щих</w:t>
            </w:r>
            <w:r>
              <w:rPr>
                <w:rFonts w:ascii="Times New Roman" w:hAnsi="Times New Roman"/>
                <w:sz w:val="24"/>
              </w:rPr>
              <w:t xml:space="preserve"> права на </w:t>
            </w:r>
            <w:r>
              <w:rPr>
                <w:rFonts w:ascii="Times New Roman" w:hAnsi="Times New Roman"/>
                <w:sz w:val="24"/>
              </w:rPr>
              <w:t>использова-ние</w:t>
            </w:r>
            <w:r>
              <w:rPr>
                <w:rFonts w:ascii="Times New Roman" w:hAnsi="Times New Roman"/>
                <w:sz w:val="24"/>
              </w:rPr>
              <w:t xml:space="preserve"> объекта</w:t>
            </w:r>
          </w:p>
        </w:tc>
        <w:tc>
          <w:tcPr>
            <w:tcW w:type="dxa" w:w="150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</w:t>
            </w:r>
            <w:r>
              <w:rPr>
                <w:rFonts w:ascii="Times New Roman" w:hAnsi="Times New Roman"/>
                <w:sz w:val="24"/>
              </w:rPr>
              <w:t>необходи</w:t>
            </w:r>
            <w:r>
              <w:rPr>
                <w:rFonts w:ascii="Times New Roman" w:hAnsi="Times New Roman"/>
                <w:sz w:val="24"/>
              </w:rPr>
              <w:t>-мости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 xml:space="preserve"> данного объекта в проекте</w:t>
            </w:r>
          </w:p>
        </w:tc>
      </w:tr>
      <w:tr>
        <w:tc>
          <w:tcPr>
            <w:tcW w:type="dxa" w:w="85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98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0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98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0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"/>
        </w:trPr>
        <w:tc>
          <w:tcPr>
            <w:tcW w:type="dxa" w:w="85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</w:t>
            </w:r>
          </w:p>
        </w:tc>
        <w:tc>
          <w:tcPr>
            <w:tcW w:type="dxa" w:w="8786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проекта</w:t>
            </w:r>
          </w:p>
        </w:tc>
      </w:tr>
      <w:tr>
        <w:trPr>
          <w:trHeight w:hRule="atLeast" w:val="200"/>
        </w:trPr>
        <w:tc>
          <w:tcPr>
            <w:tcW w:type="dxa" w:w="85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2.8.1.</w:t>
            </w:r>
          </w:p>
        </w:tc>
        <w:tc>
          <w:tcPr>
            <w:tcW w:type="dxa" w:w="39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Концепция (идея) проекта</w:t>
            </w:r>
          </w:p>
        </w:tc>
        <w:tc>
          <w:tcPr>
            <w:tcW w:type="dxa" w:w="4805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"/>
        </w:trPr>
        <w:tc>
          <w:tcPr>
            <w:tcW w:type="dxa" w:w="85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2.8.2.</w:t>
            </w:r>
          </w:p>
        </w:tc>
        <w:tc>
          <w:tcPr>
            <w:tcW w:type="dxa" w:w="39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Актуальность, обоснование необходимости реализации проекта</w:t>
            </w:r>
          </w:p>
        </w:tc>
        <w:tc>
          <w:tcPr>
            <w:tcW w:type="dxa" w:w="4805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"/>
        </w:trPr>
        <w:tc>
          <w:tcPr>
            <w:tcW w:type="dxa" w:w="85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2.8.3.</w:t>
            </w:r>
          </w:p>
        </w:tc>
        <w:tc>
          <w:tcPr>
            <w:tcW w:type="dxa" w:w="398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мероприятия, реализуемые в рамках проекта</w:t>
            </w:r>
          </w:p>
        </w:tc>
        <w:tc>
          <w:tcPr>
            <w:tcW w:type="dxa" w:w="4805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</w:tr>
      <w:tr>
        <w:trPr>
          <w:trHeight w:hRule="atLeast" w:val="47"/>
        </w:trPr>
        <w:tc>
          <w:tcPr>
            <w:tcW w:type="dxa" w:w="85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98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805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</w:tr>
      <w:tr>
        <w:trPr>
          <w:trHeight w:hRule="atLeast" w:val="47"/>
        </w:trPr>
        <w:tc>
          <w:tcPr>
            <w:tcW w:type="dxa" w:w="85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98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805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</w:tr>
      <w:tr>
        <w:trPr>
          <w:trHeight w:hRule="atLeast" w:val="47"/>
        </w:trPr>
        <w:tc>
          <w:tcPr>
            <w:tcW w:type="dxa" w:w="85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</w:t>
            </w:r>
          </w:p>
        </w:tc>
        <w:tc>
          <w:tcPr>
            <w:tcW w:type="dxa" w:w="398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создании доступной среды в результате реализации проекта</w:t>
            </w:r>
          </w:p>
        </w:tc>
        <w:tc>
          <w:tcPr>
            <w:tcW w:type="dxa" w:w="4805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роект является комплексным, предусматривает создание достаточного комплекса инфраструктуры для лиц </w:t>
            </w:r>
          </w:p>
          <w:p w14:paraId="4E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ограниченными возможностями здоровья / проект предусматривает создание отдельных объектов инфраструктуры для лиц </w:t>
            </w:r>
          </w:p>
          <w:p w14:paraId="4F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ограниченными возможностями здоровья / проект не ориентирован 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отдых лиц </w:t>
            </w:r>
          </w:p>
          <w:p w14:paraId="50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ограниченными возможностями здоровья</w:t>
            </w:r>
          </w:p>
        </w:tc>
      </w:tr>
    </w:tbl>
    <w:p w14:paraId="51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52000000">
      <w:pPr>
        <w:keepNext w:val="1"/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Смета расходов на реализацию проекта</w:t>
      </w:r>
    </w:p>
    <w:p w14:paraId="53000000">
      <w:pPr>
        <w:keepNext w:val="1"/>
        <w:widowControl w:val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Ind w:type="dxa" w:w="0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486"/>
        <w:gridCol w:w="1858"/>
        <w:gridCol w:w="1248"/>
        <w:gridCol w:w="874"/>
        <w:gridCol w:w="1280"/>
        <w:gridCol w:w="1056"/>
        <w:gridCol w:w="2837"/>
      </w:tblGrid>
      <w:tr>
        <w:tc>
          <w:tcPr>
            <w:tcW w:type="dxa" w:w="4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18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направлени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расходования в рамках проекта</w:t>
            </w:r>
          </w:p>
        </w:tc>
        <w:tc>
          <w:tcPr>
            <w:tcW w:type="dxa" w:w="12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Коли-</w:t>
            </w:r>
            <w:r>
              <w:rPr>
                <w:rFonts w:ascii="Times New Roman" w:hAnsi="Times New Roman"/>
                <w:sz w:val="24"/>
              </w:rPr>
              <w:t>чество</w:t>
            </w:r>
          </w:p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Цена за единицу (рублей)</w:t>
            </w:r>
          </w:p>
        </w:tc>
        <w:tc>
          <w:tcPr>
            <w:tcW w:type="dxa" w:w="10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type="dxa" w:w="28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</w:tr>
      <w:tr>
        <w:tc>
          <w:tcPr>
            <w:tcW w:type="dxa" w:w="4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8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казать реквизиты коммерческих предложений и (или) ссылки на сайты со стоимостью услуг, работ</w:t>
            </w:r>
          </w:p>
        </w:tc>
      </w:tr>
      <w:tr>
        <w:tc>
          <w:tcPr>
            <w:tcW w:type="dxa" w:w="4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8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46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Итого, из них:</w:t>
            </w:r>
          </w:p>
        </w:tc>
        <w:tc>
          <w:tcPr>
            <w:tcW w:type="dxa" w:w="10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7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"/>
        </w:trPr>
        <w:tc>
          <w:tcPr>
            <w:tcW w:type="dxa" w:w="5746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ind w:firstLine="0" w:lef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субсидии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рублей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0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7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rPr>
          <w:trHeight w:hRule="atLeast" w:val="332"/>
        </w:trPr>
        <w:tc>
          <w:tcPr>
            <w:tcW w:type="dxa" w:w="5746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ind w:firstLine="0" w:lef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участника отбора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рублей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0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7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79000000">
      <w:pPr>
        <w:widowControl w:val="0"/>
        <w:ind/>
        <w:jc w:val="both"/>
        <w:rPr>
          <w:rFonts w:ascii="Times New Roman" w:hAnsi="Times New Roman"/>
          <w:sz w:val="10"/>
        </w:rPr>
      </w:pPr>
    </w:p>
    <w:p w14:paraId="7A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Приложения к проекту</w:t>
      </w:r>
    </w:p>
    <w:p w14:paraId="7B000000">
      <w:pPr>
        <w:widowControl w:val="0"/>
        <w:ind w:firstLine="709" w:left="0"/>
        <w:jc w:val="both"/>
        <w:rPr>
          <w:rFonts w:ascii="Times New Roman" w:hAnsi="Times New Roman"/>
          <w:sz w:val="10"/>
        </w:rPr>
      </w:pPr>
    </w:p>
    <w:p w14:paraId="7C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Фотографии места реализации проекта (при наличии).</w:t>
      </w:r>
    </w:p>
    <w:p w14:paraId="7D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</w:t>
      </w:r>
      <w:r>
        <w:rPr>
          <w:rFonts w:ascii="Times New Roman" w:hAnsi="Times New Roman"/>
          <w:sz w:val="28"/>
        </w:rPr>
        <w:t>Дизайн-макеты</w:t>
      </w:r>
      <w:r>
        <w:rPr>
          <w:rFonts w:ascii="Times New Roman" w:hAnsi="Times New Roman"/>
          <w:sz w:val="28"/>
        </w:rPr>
        <w:t xml:space="preserve"> создаваемых объектов туристской инфраструктуры или приобретаемых объектов, оборудования (при наличии).</w:t>
      </w:r>
    </w:p>
    <w:p w14:paraId="7E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 Карта-схема земельного участка с обозначением имеющихся и создаваемых объектов инфраструктуры и обустраиваемых территорий </w:t>
      </w:r>
      <w:r>
        <w:rPr>
          <w:rFonts w:ascii="Times New Roman" w:hAnsi="Times New Roman"/>
          <w:sz w:val="28"/>
        </w:rPr>
        <w:t xml:space="preserve">(при наличии). </w:t>
      </w:r>
    </w:p>
    <w:p w14:paraId="7F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 Коммерческие предложения и (или) скриншоты с сайтов в информационно-телекоммуникационной сети «Интернет» со стоимостью товаров, работ и услуг в качестве обоснования стоимости товаров, работ и услуг по каждому направлению расходования в рамках проекта (не менее одного на каждое направление расходования) (при наличии).</w:t>
      </w:r>
    </w:p>
    <w:p w14:paraId="80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 Презентация проекта.</w:t>
      </w:r>
    </w:p>
    <w:p w14:paraId="81000000">
      <w:pPr>
        <w:widowControl w:val="0"/>
        <w:ind w:firstLine="709" w:left="0"/>
        <w:jc w:val="both"/>
        <w:rPr>
          <w:rFonts w:ascii="Times New Roman" w:hAnsi="Times New Roman"/>
        </w:rPr>
      </w:pPr>
    </w:p>
    <w:p w14:paraId="82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Раскрытие конфликта интересов</w:t>
      </w:r>
    </w:p>
    <w:p w14:paraId="83000000">
      <w:pPr>
        <w:widowControl w:val="0"/>
        <w:ind w:firstLine="709" w:left="0"/>
        <w:jc w:val="both"/>
        <w:rPr>
          <w:rFonts w:ascii="Times New Roman" w:hAnsi="Times New Roman"/>
        </w:rPr>
      </w:pPr>
    </w:p>
    <w:p w14:paraId="84000000">
      <w:pPr>
        <w:widowControl w:val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Примечание: подлежит указанию наличие (отсутствие) </w:t>
      </w:r>
      <w:r>
        <w:rPr>
          <w:rFonts w:ascii="Times New Roman" w:hAnsi="Times New Roman"/>
          <w:sz w:val="28"/>
        </w:rPr>
        <w:t>аффилированности</w:t>
      </w:r>
      <w:r>
        <w:rPr>
          <w:rFonts w:ascii="Times New Roman" w:hAnsi="Times New Roman"/>
          <w:sz w:val="28"/>
        </w:rPr>
        <w:t>, родственных связей или потенциального конфликта интересов заявителя (его работников, учредителей) с работниками министерства экономического развития Ростовской области, его подведомственных учреждений, и другими лицами, участвующими в принятии решений, касающихся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 реализацию проекта.</w:t>
      </w:r>
    </w:p>
    <w:p w14:paraId="85000000">
      <w:pPr>
        <w:widowControl w:val="0"/>
        <w:ind w:firstLine="709" w:left="0"/>
        <w:jc w:val="both"/>
        <w:rPr>
          <w:rFonts w:ascii="Times New Roman" w:hAnsi="Times New Roman"/>
          <w:b w:val="1"/>
        </w:rPr>
      </w:pPr>
    </w:p>
    <w:p w14:paraId="86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Необходимая</w:t>
      </w:r>
      <w:r>
        <w:rPr>
          <w:rFonts w:ascii="Times New Roman" w:hAnsi="Times New Roman"/>
          <w:sz w:val="28"/>
        </w:rPr>
        <w:t xml:space="preserve">, по мнению </w:t>
      </w:r>
    </w:p>
    <w:p w14:paraId="87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заявителя, дополнительная информация</w:t>
      </w:r>
    </w:p>
    <w:p w14:paraId="88000000">
      <w:pPr>
        <w:widowControl w:val="0"/>
        <w:ind w:firstLine="709" w:left="0"/>
        <w:jc w:val="both"/>
        <w:rPr>
          <w:rFonts w:ascii="Times New Roman" w:hAnsi="Times New Roman"/>
        </w:rPr>
      </w:pPr>
    </w:p>
    <w:p w14:paraId="89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 информация в данном разделе является дополнительной (необязательной) и заполняется по усмотрению заявителя в случае, если заявитель считает нужным представить более полный пакет информации о проекте.</w:t>
      </w:r>
    </w:p>
    <w:p w14:paraId="8A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8B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8C000000">
      <w:pPr>
        <w:ind w:firstLine="709" w:left="0"/>
        <w:rPr>
          <w:rFonts w:ascii="Times New Roman" w:hAnsi="Times New Roman"/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62"/>
          <w:bottom w:type="dxa" w:w="0"/>
          <w:right w:type="dxa" w:w="62"/>
        </w:tblCellMar>
      </w:tblPr>
      <w:tblGrid>
        <w:gridCol w:w="4381"/>
        <w:gridCol w:w="2606"/>
        <w:gridCol w:w="2652"/>
      </w:tblGrid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8D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</w:t>
            </w:r>
          </w:p>
          <w:p w14:paraId="8E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юридического лица </w:t>
            </w:r>
          </w:p>
          <w:p w14:paraId="8F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(лицо, исполняющее </w:t>
            </w:r>
          </w:p>
          <w:p w14:paraId="90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обязанности руководителя) или индивидуальный предприниматель</w:t>
            </w: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91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2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3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4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5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96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7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8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9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A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</w:tr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9B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9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9D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</w:t>
            </w:r>
          </w:p>
          <w:p w14:paraId="9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9F000000">
            <w:pPr>
              <w:widowControl w:val="0"/>
              <w:ind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A0000000">
            <w:pPr>
              <w:widowControl w:val="0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A1000000">
            <w:pPr>
              <w:widowControl w:val="0"/>
              <w:ind/>
              <w:jc w:val="center"/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A2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бухгалтер</w:t>
            </w:r>
          </w:p>
          <w:p w14:paraId="A3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юридического лица или индивидуального предпринимателя (при наличии)</w:t>
            </w: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A4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5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6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7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A8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9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A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B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</w:tr>
      <w:tr>
        <w:tc>
          <w:tcPr>
            <w:tcW w:type="dxa" w:w="4381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AC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  <w:p w14:paraId="AD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М.П. </w:t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  <w:tc>
          <w:tcPr>
            <w:tcW w:type="dxa" w:w="2606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A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65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A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</w:t>
            </w:r>
          </w:p>
          <w:p w14:paraId="B0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</w:tbl>
    <w:p w14:paraId="B1000000">
      <w:pPr>
        <w:pStyle w:val="Style_1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2024-03-01T15:05:27Z</dcterms:modified>
</cp:coreProperties>
</file>